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FD" w:rsidRDefault="00F104FD" w:rsidP="00F104F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104FD" w:rsidRDefault="00F104FD" w:rsidP="00F104F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104FD" w:rsidRDefault="00ED7BC3" w:rsidP="00F104F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25</w:t>
      </w:r>
      <w:r w:rsidR="00F104FD">
        <w:rPr>
          <w:rFonts w:ascii="Times New Roman" w:hAnsi="Times New Roman"/>
          <w:b/>
          <w:lang w:eastAsia="ru-RU"/>
        </w:rPr>
        <w:t xml:space="preserve"> ноября 2020г                                                                     </w:t>
      </w:r>
      <w:r w:rsidR="00F104FD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F104FD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F104FD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104FD">
        <w:rPr>
          <w:rFonts w:ascii="Times New Roman" w:hAnsi="Times New Roman"/>
          <w:b/>
          <w:sz w:val="20"/>
          <w:szCs w:val="20"/>
          <w:lang w:eastAsia="ru-RU"/>
        </w:rPr>
        <w:t>№64(418) ОФИЦИАЛЬНО</w:t>
      </w:r>
    </w:p>
    <w:p w:rsidR="00F104FD" w:rsidRDefault="00F104FD" w:rsidP="00F104F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104FD" w:rsidRPr="00505FE8" w:rsidRDefault="00F104FD" w:rsidP="00F104F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104FD" w:rsidRDefault="00F104FD" w:rsidP="00F104F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p w:rsidR="00F104FD" w:rsidRPr="00F104FD" w:rsidRDefault="00F104FD" w:rsidP="00F104F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 w:rsidRPr="00F104FD">
        <w:rPr>
          <w:rFonts w:ascii="Helvetica" w:hAnsi="Helvetica"/>
          <w:color w:val="000000"/>
          <w:sz w:val="18"/>
          <w:szCs w:val="18"/>
        </w:rPr>
        <w:t>Сотрудники полиции устанавливают очевидцев ДТП произошедшего 16 ноября 2020 года в 18:30. </w:t>
      </w:r>
    </w:p>
    <w:p w:rsidR="00F104FD" w:rsidRPr="00F104FD" w:rsidRDefault="00F104FD" w:rsidP="00F104F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proofErr w:type="spellStart"/>
      <w:r w:rsidRPr="00F104FD">
        <w:rPr>
          <w:rFonts w:ascii="Helvetica" w:hAnsi="Helvetica"/>
          <w:color w:val="000000"/>
          <w:sz w:val="18"/>
          <w:szCs w:val="18"/>
        </w:rPr>
        <w:t>Неустановленныи</w:t>
      </w:r>
      <w:proofErr w:type="spellEnd"/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 xml:space="preserve"> водитель, управляя </w:t>
      </w:r>
      <w:proofErr w:type="spellStart"/>
      <w:r w:rsidRPr="00F104FD">
        <w:rPr>
          <w:rFonts w:ascii="Helvetica" w:hAnsi="Helvetica" w:cs="Helvetica"/>
          <w:color w:val="000000"/>
          <w:sz w:val="18"/>
          <w:szCs w:val="18"/>
        </w:rPr>
        <w:t>неустановленнои</w:t>
      </w:r>
      <w:proofErr w:type="spellEnd"/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F104FD">
        <w:rPr>
          <w:rFonts w:ascii="Helvetica" w:hAnsi="Helvetica" w:cs="Helvetica"/>
          <w:color w:val="000000"/>
          <w:sz w:val="18"/>
          <w:szCs w:val="18"/>
        </w:rPr>
        <w:t>автомашинои</w:t>
      </w:r>
      <w:proofErr w:type="spellEnd"/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 xml:space="preserve"> (предположительно Газель, на месте </w:t>
      </w:r>
      <w:proofErr w:type="spellStart"/>
      <w:r w:rsidRPr="00F104FD">
        <w:rPr>
          <w:rFonts w:ascii="Helvetica" w:hAnsi="Helvetica" w:cs="Helvetica"/>
          <w:color w:val="000000"/>
          <w:sz w:val="18"/>
          <w:szCs w:val="18"/>
        </w:rPr>
        <w:t>проишествия</w:t>
      </w:r>
      <w:proofErr w:type="spellEnd"/>
      <w:r w:rsidRPr="00F104FD">
        <w:rPr>
          <w:rFonts w:ascii="Helvetica" w:hAnsi="Helvetica" w:cs="Helvetica"/>
          <w:color w:val="000000"/>
          <w:sz w:val="18"/>
          <w:szCs w:val="18"/>
        </w:rPr>
        <w:t xml:space="preserve"> изъято правое зеркало заднего вида) на а/</w:t>
      </w:r>
      <w:proofErr w:type="spellStart"/>
      <w:r w:rsidRPr="00F104FD">
        <w:rPr>
          <w:rFonts w:ascii="Helvetica" w:hAnsi="Helvetica" w:cs="Helvetica"/>
          <w:color w:val="000000"/>
          <w:sz w:val="18"/>
          <w:szCs w:val="18"/>
        </w:rPr>
        <w:t>д</w:t>
      </w:r>
      <w:proofErr w:type="spellEnd"/>
      <w:r w:rsidRPr="00F104FD">
        <w:rPr>
          <w:rFonts w:ascii="Helvetica" w:hAnsi="Helvetica" w:cs="Helvetica"/>
          <w:color w:val="000000"/>
          <w:sz w:val="18"/>
          <w:szCs w:val="18"/>
        </w:rPr>
        <w:t xml:space="preserve"> «Похвистнево-Сосновка» 2км 180м, предположительно двигался со стороны г</w:t>
      </w:r>
      <w:proofErr w:type="gramStart"/>
      <w:r w:rsidRPr="00F104FD">
        <w:rPr>
          <w:rFonts w:ascii="Helvetica" w:hAnsi="Helvetica" w:cs="Helvetica"/>
          <w:color w:val="000000"/>
          <w:sz w:val="18"/>
          <w:szCs w:val="18"/>
        </w:rPr>
        <w:t>.П</w:t>
      </w:r>
      <w:proofErr w:type="gramEnd"/>
      <w:r w:rsidRPr="00F104FD">
        <w:rPr>
          <w:rFonts w:ascii="Helvetica" w:hAnsi="Helvetica" w:cs="Helvetica"/>
          <w:color w:val="000000"/>
          <w:sz w:val="18"/>
          <w:szCs w:val="18"/>
        </w:rPr>
        <w:t>охвистнево в направлении с.</w:t>
      </w:r>
      <w:r w:rsidRPr="00F104FD">
        <w:rPr>
          <w:rFonts w:ascii="Helvetica" w:hAnsi="Helvetica"/>
          <w:color w:val="000000"/>
          <w:sz w:val="18"/>
          <w:szCs w:val="18"/>
        </w:rPr>
        <w:t xml:space="preserve">Сосновка, не выбрал безопасную скорость движения, не справился с рулевым управлением, в результате чего совершил наезд </w:t>
      </w:r>
      <w:proofErr w:type="spellStart"/>
      <w:r w:rsidRPr="00F104FD">
        <w:rPr>
          <w:rFonts w:ascii="Helvetica" w:hAnsi="Helvetica"/>
          <w:color w:val="000000"/>
          <w:sz w:val="18"/>
          <w:szCs w:val="18"/>
        </w:rPr>
        <w:t>переднеи</w:t>
      </w:r>
      <w:proofErr w:type="spellEnd"/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 xml:space="preserve"> частью автомашины на пешехода 1969 года рождения, двигавшегося по правому краю </w:t>
      </w:r>
      <w:proofErr w:type="spellStart"/>
      <w:r w:rsidRPr="00F104FD">
        <w:rPr>
          <w:rFonts w:ascii="Helvetica" w:hAnsi="Helvetica" w:cs="Helvetica"/>
          <w:color w:val="000000"/>
          <w:sz w:val="18"/>
          <w:szCs w:val="18"/>
        </w:rPr>
        <w:t>поезжаи</w:t>
      </w:r>
      <w:proofErr w:type="spellEnd"/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 xml:space="preserve"> части в попутном направлении транспортн</w:t>
      </w:r>
      <w:r w:rsidRPr="00F104FD">
        <w:rPr>
          <w:rFonts w:ascii="Helvetica" w:hAnsi="Helvetica"/>
          <w:color w:val="000000"/>
          <w:sz w:val="18"/>
          <w:szCs w:val="18"/>
        </w:rPr>
        <w:t>ого средства. </w:t>
      </w:r>
    </w:p>
    <w:p w:rsidR="00F104FD" w:rsidRPr="00F104FD" w:rsidRDefault="00F104FD" w:rsidP="00F104F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 w:rsidRPr="00F104FD">
        <w:rPr>
          <w:rFonts w:ascii="Helvetica" w:hAnsi="Helvetica"/>
          <w:color w:val="000000"/>
          <w:sz w:val="18"/>
          <w:szCs w:val="18"/>
        </w:rPr>
        <w:t>После чего водитель оставил место ДТП. </w:t>
      </w:r>
    </w:p>
    <w:p w:rsidR="00F104FD" w:rsidRPr="00F104FD" w:rsidRDefault="00F104FD" w:rsidP="00F104F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 w:rsidRPr="00F104FD">
        <w:rPr>
          <w:rFonts w:ascii="Helvetica" w:hAnsi="Helvetica"/>
          <w:color w:val="000000"/>
          <w:sz w:val="18"/>
          <w:szCs w:val="18"/>
        </w:rPr>
        <w:t xml:space="preserve">В результате ДТП пешеход скончался на месте происшествия до приезда </w:t>
      </w:r>
      <w:proofErr w:type="spellStart"/>
      <w:r w:rsidRPr="00F104FD">
        <w:rPr>
          <w:rFonts w:ascii="Helvetica" w:hAnsi="Helvetica"/>
          <w:color w:val="000000"/>
          <w:sz w:val="18"/>
          <w:szCs w:val="18"/>
        </w:rPr>
        <w:t>скорои</w:t>
      </w:r>
      <w:proofErr w:type="spellEnd"/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F104FD">
        <w:rPr>
          <w:rFonts w:ascii="Helvetica" w:hAnsi="Helvetica" w:cs="Helvetica"/>
          <w:color w:val="000000"/>
          <w:sz w:val="18"/>
          <w:szCs w:val="18"/>
        </w:rPr>
        <w:t>медицинскои</w:t>
      </w:r>
      <w:proofErr w:type="spellEnd"/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 xml:space="preserve"> помощи. </w:t>
      </w:r>
    </w:p>
    <w:p w:rsidR="00F104FD" w:rsidRPr="00F104FD" w:rsidRDefault="00F104FD" w:rsidP="00F104F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 w:rsidRPr="00F104FD">
        <w:rPr>
          <w:rFonts w:ascii="Helvetica" w:hAnsi="Helvetica"/>
          <w:color w:val="000000"/>
          <w:sz w:val="18"/>
          <w:szCs w:val="18"/>
        </w:rPr>
        <w:t xml:space="preserve">Просьба, по </w:t>
      </w:r>
      <w:proofErr w:type="spellStart"/>
      <w:r w:rsidRPr="00F104FD">
        <w:rPr>
          <w:rFonts w:ascii="Helvetica" w:hAnsi="Helvetica"/>
          <w:color w:val="000000"/>
          <w:sz w:val="18"/>
          <w:szCs w:val="18"/>
        </w:rPr>
        <w:t>имеющии</w:t>
      </w:r>
      <w:r w:rsidRPr="00F104FD">
        <w:rPr>
          <w:rFonts w:ascii="Cambria Math" w:hAnsi="Cambria Math" w:cs="Cambria Math"/>
          <w:color w:val="000000"/>
          <w:sz w:val="18"/>
          <w:szCs w:val="18"/>
        </w:rPr>
        <w:t>̆</w:t>
      </w:r>
      <w:r w:rsidRPr="00F104FD">
        <w:rPr>
          <w:rFonts w:ascii="Helvetica" w:hAnsi="Helvetica" w:cs="Helvetica"/>
          <w:color w:val="000000"/>
          <w:sz w:val="18"/>
          <w:szCs w:val="18"/>
        </w:rPr>
        <w:t>ся</w:t>
      </w:r>
      <w:proofErr w:type="spellEnd"/>
      <w:r w:rsidRPr="00F104FD">
        <w:rPr>
          <w:rFonts w:ascii="Helvetica" w:hAnsi="Helvetica" w:cs="Helvetica"/>
          <w:color w:val="000000"/>
          <w:sz w:val="18"/>
          <w:szCs w:val="18"/>
        </w:rPr>
        <w:t xml:space="preserve"> информации обращаться по адресу:</w:t>
      </w:r>
      <w:r w:rsidRPr="00F104FD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Pr="00F104FD">
        <w:rPr>
          <w:rStyle w:val="js-extracted-address"/>
          <w:rFonts w:ascii="Helvetica" w:hAnsi="Helvetica"/>
          <w:color w:val="2222CC"/>
          <w:sz w:val="18"/>
          <w:szCs w:val="18"/>
        </w:rPr>
        <w:t>г</w:t>
      </w:r>
      <w:proofErr w:type="gramStart"/>
      <w:r w:rsidRPr="00F104FD">
        <w:rPr>
          <w:rStyle w:val="js-extracted-address"/>
          <w:rFonts w:ascii="Helvetica" w:hAnsi="Helvetica"/>
          <w:color w:val="2222CC"/>
          <w:sz w:val="18"/>
          <w:szCs w:val="18"/>
        </w:rPr>
        <w:t>.П</w:t>
      </w:r>
      <w:proofErr w:type="gramEnd"/>
      <w:r w:rsidRPr="00F104FD">
        <w:rPr>
          <w:rStyle w:val="js-extracted-address"/>
          <w:rFonts w:ascii="Helvetica" w:hAnsi="Helvetica"/>
          <w:color w:val="2222CC"/>
          <w:sz w:val="18"/>
          <w:szCs w:val="18"/>
        </w:rPr>
        <w:t>охвистнево, ул. Бережкова,</w:t>
      </w:r>
      <w:r w:rsidRPr="00F104FD">
        <w:rPr>
          <w:rStyle w:val="mail-message-map-nobreak"/>
          <w:rFonts w:ascii="Helvetica" w:hAnsi="Helvetica"/>
          <w:color w:val="2222CC"/>
          <w:sz w:val="18"/>
          <w:szCs w:val="18"/>
        </w:rPr>
        <w:t>д.45</w:t>
      </w:r>
      <w:r w:rsidRPr="00F104FD">
        <w:rPr>
          <w:rFonts w:ascii="Helvetica" w:hAnsi="Helvetica"/>
          <w:color w:val="000000"/>
          <w:sz w:val="18"/>
          <w:szCs w:val="18"/>
        </w:rPr>
        <w:t>, кб.1.</w:t>
      </w:r>
    </w:p>
    <w:p w:rsidR="00F104FD" w:rsidRPr="00F104FD" w:rsidRDefault="00F104FD" w:rsidP="00F104FD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 w:rsidRPr="00F104FD">
        <w:rPr>
          <w:rFonts w:ascii="Helvetica" w:hAnsi="Helvetica"/>
          <w:color w:val="000000"/>
          <w:sz w:val="18"/>
          <w:szCs w:val="18"/>
        </w:rPr>
        <w:t>тел.</w:t>
      </w:r>
      <w:r w:rsidRPr="00F104FD">
        <w:rPr>
          <w:rStyle w:val="wmi-callto"/>
          <w:rFonts w:ascii="Helvetica" w:hAnsi="Helvetica"/>
          <w:color w:val="000000"/>
          <w:sz w:val="18"/>
          <w:szCs w:val="18"/>
        </w:rPr>
        <w:t>(884656)2-21-26</w:t>
      </w:r>
      <w:r w:rsidRPr="00F104FD">
        <w:rPr>
          <w:rFonts w:ascii="Helvetica" w:hAnsi="Helvetica"/>
          <w:color w:val="000000"/>
          <w:sz w:val="18"/>
          <w:szCs w:val="18"/>
        </w:rPr>
        <w:t>, 2-47-38,</w:t>
      </w:r>
      <w:r w:rsidRPr="00F104FD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  <w:r w:rsidRPr="00F104FD">
        <w:rPr>
          <w:rStyle w:val="wmi-callto"/>
          <w:rFonts w:ascii="Helvetica" w:hAnsi="Helvetica"/>
          <w:color w:val="000000"/>
          <w:sz w:val="18"/>
          <w:szCs w:val="18"/>
        </w:rPr>
        <w:t>8927-719-39-49</w:t>
      </w:r>
    </w:p>
    <w:p w:rsidR="00CE317E" w:rsidRDefault="006F604B">
      <w:r>
        <w:rPr>
          <w:noProof/>
          <w:lang w:eastAsia="ru-RU"/>
        </w:rPr>
        <w:drawing>
          <wp:inline distT="0" distB="0" distL="0" distR="0">
            <wp:extent cx="828675" cy="456323"/>
            <wp:effectExtent l="19050" t="0" r="0" b="0"/>
            <wp:docPr id="10" name="Рисунок 1" descr="C:\Documents and Settings\СП Старый Аманак\Мои документы\Мои рисунки\FullSizeRender-23-11-20-0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FullSizeRender-23-11-20-09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93" cy="45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7E" w:rsidRPr="00CE317E" w:rsidRDefault="00CE317E" w:rsidP="00CE31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Похвистневская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Госавтоинспекция напоминает, что быстрая езда - один из самых </w:t>
      </w:r>
      <w:proofErr w:type="spellStart"/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распростране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̈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нных</w:t>
      </w:r>
      <w:proofErr w:type="spellEnd"/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видов нарушении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Правил дорожного движения. К сожалению, многие водители не задумываются о возможных рисках превышения скорости и степени ее влияния на тяжесть последствии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случае возникновения ДТП. С точки зрения физики, помимо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самои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скорости существенное влияние на степень тяжести травм играет и масса транспортных средств, которые участвуют в столкновении. В ходе исследовании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удалось выяснить, что если ударяются машины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разнои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массы то, как правило, более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серье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̈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зныи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вред здоровью получают люди, находящиеся в </w:t>
      </w:r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более легковом</w:t>
      </w:r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автомобиле. При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существеннои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разнице между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массои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грузового и легкового автомобиля, риск получить смертельную травму у членов экипажа легковушки в 10-30 раз выше, чем у водителя и пассажиров. </w:t>
      </w:r>
    </w:p>
    <w:p w:rsidR="00CE317E" w:rsidRDefault="00CE317E" w:rsidP="00CE317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Уважаемые водители, не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превышаи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скорость, не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нарушаи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скоростнои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режим,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помните-в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ваших </w:t>
      </w:r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руках</w:t>
      </w:r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судьбы других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людеи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CE317E" w:rsidRPr="00CE317E" w:rsidRDefault="00CE317E" w:rsidP="00CE317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E317E" w:rsidRDefault="00CE317E">
      <w:r>
        <w:rPr>
          <w:noProof/>
          <w:lang w:eastAsia="ru-RU"/>
        </w:rPr>
        <w:drawing>
          <wp:inline distT="0" distB="0" distL="0" distR="0">
            <wp:extent cx="1019175" cy="516382"/>
            <wp:effectExtent l="19050" t="0" r="9525" b="0"/>
            <wp:docPr id="2" name="Рисунок 1" descr="C:\Documents and Settings\СП Старый Аманак\Мои документы\Мои рисунки\FullSizeRender-24-11-20-1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FullSizeRender-24-11-20-10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7E" w:rsidRPr="00CE317E" w:rsidRDefault="00CE317E" w:rsidP="00CE31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По инициативе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Похвистневского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регистрационного-экзаменационного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отделения продолжается акция "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Начинающии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водитель: безопасность на дорогах - мои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выбор!". Целью мероприятия является предупреждение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водителеи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недавно </w:t>
      </w:r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получивших</w:t>
      </w:r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водительское удостоверение об ответственности, которую они несут во время вождения автомобиля. Начальник регистрационно-экзаменационного отделения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полиции Марат Ибрагимов</w:t>
      </w:r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совместно с директором ДОСААФ Валерием Вавилиным напомнили, что знак "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Начинающии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водитель",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которыи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крепится на заднее стекло автомобиля, в первые два года вождения является обязательным атрибутом. В соответствии с </w:t>
      </w:r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</w:t>
      </w:r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1 ст. 12.5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КоАП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РФ за отсутствие данного знака на начинающего водителя может быть наложен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административныи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штраф в размере пятисот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рублеи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либо предупреждение. Только по истечению двух лет постоянного передвижения </w:t>
      </w:r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</w:t>
      </w:r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руле</w:t>
      </w:r>
      <w:proofErr w:type="gram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̈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у водителя появляются необходимые навыки вождения и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наклеи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ку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можно будет снимать.</w:t>
      </w:r>
    </w:p>
    <w:p w:rsidR="00CE317E" w:rsidRPr="00CE317E" w:rsidRDefault="00CE317E" w:rsidP="00CE317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Важно помнить,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наклеи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является предупреждающим знаком для других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водителеи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говорит о том, что начинающему водителю необходимо немного больше времени для совершения каких-либо маневров. Все участники дорожного движения должны понимать это и относиться к этому с пониманием.</w:t>
      </w:r>
    </w:p>
    <w:p w:rsidR="00CE317E" w:rsidRPr="00CE317E" w:rsidRDefault="00CE317E" w:rsidP="00CE317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полиции посоветовал не пренебрегать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собственнои</w:t>
      </w:r>
      <w:proofErr w:type="spellEnd"/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безопасностью: "Всегда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ремни безопасности,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дистанцию и </w:t>
      </w:r>
      <w:proofErr w:type="spellStart"/>
      <w:proofErr w:type="gram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очере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̈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дность</w:t>
      </w:r>
      <w:proofErr w:type="spellEnd"/>
      <w:proofErr w:type="gram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проезда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перекре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̈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стков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не </w:t>
      </w:r>
      <w:proofErr w:type="spellStart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превышаи</w:t>
      </w:r>
      <w:r w:rsidRPr="00CE317E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</w:t>
      </w:r>
      <w:proofErr w:type="spellEnd"/>
      <w:r w:rsidRPr="00CE31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допустимую скорость, будьте внимательны на пешеходных переходах.</w:t>
      </w:r>
    </w:p>
    <w:p w:rsidR="00CE317E" w:rsidRDefault="00CE317E">
      <w:r>
        <w:rPr>
          <w:noProof/>
          <w:lang w:eastAsia="ru-RU"/>
        </w:rPr>
        <w:drawing>
          <wp:inline distT="0" distB="0" distL="0" distR="0">
            <wp:extent cx="685800" cy="685800"/>
            <wp:effectExtent l="19050" t="0" r="0" b="0"/>
            <wp:docPr id="3" name="Рисунок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4-11-20-1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4-11-20-11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6750" cy="666750"/>
            <wp:effectExtent l="19050" t="0" r="0" b="0"/>
            <wp:docPr id="4" name="Рисунок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4-11-20-11-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24-11-20-11-07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7E" w:rsidRPr="00CE317E" w:rsidRDefault="00CE317E" w:rsidP="00CE317E">
      <w:pPr>
        <w:shd w:val="clear" w:color="auto" w:fill="FFFFFF"/>
        <w:spacing w:after="0" w:line="240" w:lineRule="auto"/>
        <w:ind w:firstLine="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E31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Обучение в вузах МВД России: уверенность в завтрашнем дне и совершенствование личных талантов будущих полицейских</w:t>
      </w:r>
    </w:p>
    <w:p w:rsidR="00CE317E" w:rsidRPr="00CE317E" w:rsidRDefault="00CE317E" w:rsidP="00CE317E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Меж</w:t>
      </w:r>
      <w:bookmarkStart w:id="0" w:name="_GoBack"/>
      <w:bookmarkEnd w:id="0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муниципального отдела МВД России «</w:t>
      </w:r>
      <w:proofErr w:type="spellStart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»: помощник начальника отдела начальник отделения по работе с личным составом подполковник внутренней службы Наталья Сорокина и ведущий юрисконсульт Александр Киреев провели рабочую встречу с желающими поступить в учебные заведения МВД России </w:t>
      </w:r>
      <w:proofErr w:type="spellStart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одиннадцатиклассниками</w:t>
      </w:r>
      <w:proofErr w:type="spellEnd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На мероприятии присутствовали родители будущих абитуриентов и Глава сельского поселения </w:t>
      </w:r>
      <w:proofErr w:type="spellStart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Подбельск</w:t>
      </w:r>
      <w:proofErr w:type="spellEnd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E317E" w:rsidRPr="00CE317E" w:rsidRDefault="00CE317E" w:rsidP="00CE317E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встречи руководитель отделения по работе с личным составом разъяснила условия поступления в образовательные учреждения желающим обучаться в вузах МВД, рассказала об обязательных вступительных испытаниях и о прохождении врачебно-военной комиссии. Наталья Сорокина объяснила присутствующим условия обучения: «Бесплатным в системе МВД является не только обучение, но и питание, обмундирование и проживание. В отличи</w:t>
      </w:r>
      <w:proofErr w:type="gramStart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других вузов, в образовательных учреждениях МВД курсанты получают денежное довольствие с первого месяца, а по окончанию обучения для каждого из них уже подготовлено место работы в органах внутренних дел». Также подполковник внутренней службы отметила, что если абитуриенты в школьные годы увлекались спортом, вокалом, хореографией и другими внеурочными занятиями, то, обучаясь в системе МВД, они смогут и дальше совершенствоваться в выбранном направлении.</w:t>
      </w:r>
    </w:p>
    <w:p w:rsidR="00CE317E" w:rsidRPr="00CE317E" w:rsidRDefault="00CE317E" w:rsidP="00CE317E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мероприятия сотрудники полиции ответили на все интересующие вопросы и раздали присутствующим памятки об обучении в системе МВД России и трудоустройстве в органы внутренних дел.</w:t>
      </w:r>
    </w:p>
    <w:p w:rsidR="00CE317E" w:rsidRDefault="008B2DD5" w:rsidP="00CE317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5800" cy="514101"/>
            <wp:effectExtent l="19050" t="0" r="0" b="0"/>
            <wp:docPr id="5" name="Рисунок 4" descr="C:\Documents and Settings\СП Старый Аманак\Мои документы\Мои рисунки\IMG_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IMG_78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3" cy="5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D5" w:rsidRDefault="008B2DD5" w:rsidP="00CE317E">
      <w:pPr>
        <w:spacing w:after="0"/>
      </w:pPr>
    </w:p>
    <w:p w:rsidR="00CE317E" w:rsidRPr="00CE317E" w:rsidRDefault="00CE317E" w:rsidP="00CE317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317E">
        <w:rPr>
          <w:rFonts w:ascii="Times New Roman" w:hAnsi="Times New Roman" w:cs="Times New Roman"/>
          <w:b/>
          <w:sz w:val="18"/>
          <w:szCs w:val="18"/>
        </w:rPr>
        <w:t>В Самарской области полицейские и общественники проводят профилактические мероприятия</w:t>
      </w:r>
    </w:p>
    <w:p w:rsidR="00CE317E" w:rsidRPr="00CE317E" w:rsidRDefault="00CE317E" w:rsidP="00CE31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CE317E">
        <w:rPr>
          <w:rFonts w:ascii="Times New Roman" w:hAnsi="Times New Roman" w:cs="Times New Roman"/>
          <w:sz w:val="18"/>
          <w:szCs w:val="18"/>
        </w:rPr>
        <w:t>В целях обеспечения безопасности граждан полицейские организовывают на территории региона мероприятия, направленные на профилактику дорожно-транспортного травматизма и предупреждение мошеннических действий в отношении жителей Самарской области.</w:t>
      </w:r>
    </w:p>
    <w:p w:rsidR="00CE317E" w:rsidRPr="00CE317E" w:rsidRDefault="00CE317E" w:rsidP="00CE31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CE317E">
        <w:rPr>
          <w:rFonts w:ascii="Times New Roman" w:hAnsi="Times New Roman" w:cs="Times New Roman"/>
          <w:sz w:val="18"/>
          <w:szCs w:val="18"/>
        </w:rPr>
        <w:t>Так, сотрудники межмуниципального отдела МВД России «</w:t>
      </w:r>
      <w:proofErr w:type="spellStart"/>
      <w:r w:rsidRPr="00CE317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CE317E">
        <w:rPr>
          <w:rFonts w:ascii="Times New Roman" w:hAnsi="Times New Roman" w:cs="Times New Roman"/>
          <w:sz w:val="18"/>
          <w:szCs w:val="18"/>
        </w:rPr>
        <w:t xml:space="preserve">»: дознаватель отдела дознания лейтенант полиции Владимир Королёв и инспектор по пропаганде безопасности дорожного движения отделения ГИБДД младший лейтенант полиции Евгения Мельникова, совместно с председателем Общественного совета при территориальном органе внутренних дел Татьяной </w:t>
      </w:r>
      <w:proofErr w:type="spellStart"/>
      <w:r w:rsidRPr="00CE317E">
        <w:rPr>
          <w:rFonts w:ascii="Times New Roman" w:hAnsi="Times New Roman" w:cs="Times New Roman"/>
          <w:sz w:val="18"/>
          <w:szCs w:val="18"/>
        </w:rPr>
        <w:t>Вобликовой</w:t>
      </w:r>
      <w:proofErr w:type="spellEnd"/>
      <w:r w:rsidRPr="00CE317E">
        <w:rPr>
          <w:rFonts w:ascii="Times New Roman" w:hAnsi="Times New Roman" w:cs="Times New Roman"/>
          <w:sz w:val="18"/>
          <w:szCs w:val="18"/>
        </w:rPr>
        <w:t>, провели мероприятие на городской автостанции.</w:t>
      </w:r>
    </w:p>
    <w:p w:rsidR="00CE317E" w:rsidRPr="00CE317E" w:rsidRDefault="00CE317E" w:rsidP="00CE31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CE317E">
        <w:rPr>
          <w:rFonts w:ascii="Times New Roman" w:hAnsi="Times New Roman" w:cs="Times New Roman"/>
          <w:sz w:val="18"/>
          <w:szCs w:val="18"/>
        </w:rPr>
        <w:t xml:space="preserve">Лейтенант полиции рассказал о видах мошеннических схем при помощи мобильной связи в сети Интернет, которые варьируются </w:t>
      </w:r>
      <w:proofErr w:type="gramStart"/>
      <w:r w:rsidRPr="00CE317E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CE317E">
        <w:rPr>
          <w:rFonts w:ascii="Times New Roman" w:hAnsi="Times New Roman" w:cs="Times New Roman"/>
          <w:sz w:val="18"/>
          <w:szCs w:val="18"/>
        </w:rPr>
        <w:t xml:space="preserve"> самых примитивных до сложных и многоэтапных. Уделил особое внимание способам защиты от злоумышленников и напомнил: «Единственный и самый верный способ сохранить свои сбережения – это никогда и никому не доверять данные своей банковской карты и коды из </w:t>
      </w:r>
      <w:proofErr w:type="spellStart"/>
      <w:r w:rsidRPr="00CE317E">
        <w:rPr>
          <w:rFonts w:ascii="Times New Roman" w:hAnsi="Times New Roman" w:cs="Times New Roman"/>
          <w:sz w:val="18"/>
          <w:szCs w:val="18"/>
        </w:rPr>
        <w:t>СМС-сообщений</w:t>
      </w:r>
      <w:proofErr w:type="spellEnd"/>
      <w:r w:rsidRPr="00CE317E">
        <w:rPr>
          <w:rFonts w:ascii="Times New Roman" w:hAnsi="Times New Roman" w:cs="Times New Roman"/>
          <w:sz w:val="18"/>
          <w:szCs w:val="18"/>
        </w:rPr>
        <w:t xml:space="preserve">». Инспектор по пропаганде БДД напомнила о необходимости соблюдения правил личной безопасности на дороге и использования </w:t>
      </w:r>
      <w:proofErr w:type="spellStart"/>
      <w:r w:rsidRPr="00CE317E">
        <w:rPr>
          <w:rFonts w:ascii="Times New Roman" w:hAnsi="Times New Roman" w:cs="Times New Roman"/>
          <w:sz w:val="18"/>
          <w:szCs w:val="18"/>
        </w:rPr>
        <w:t>световозвращающих</w:t>
      </w:r>
      <w:proofErr w:type="spellEnd"/>
      <w:r w:rsidRPr="00CE317E">
        <w:rPr>
          <w:rFonts w:ascii="Times New Roman" w:hAnsi="Times New Roman" w:cs="Times New Roman"/>
          <w:sz w:val="18"/>
          <w:szCs w:val="18"/>
        </w:rPr>
        <w:t xml:space="preserve"> элементов на одежде в тёмное время суток и сумерки.</w:t>
      </w:r>
    </w:p>
    <w:p w:rsidR="00CE317E" w:rsidRPr="00CE317E" w:rsidRDefault="00CE317E" w:rsidP="00CE31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CE317E">
        <w:rPr>
          <w:rFonts w:ascii="Times New Roman" w:hAnsi="Times New Roman" w:cs="Times New Roman"/>
          <w:sz w:val="18"/>
          <w:szCs w:val="18"/>
        </w:rPr>
        <w:t xml:space="preserve">Татьяна </w:t>
      </w:r>
      <w:proofErr w:type="spellStart"/>
      <w:r w:rsidRPr="00CE317E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CE317E">
        <w:rPr>
          <w:rFonts w:ascii="Times New Roman" w:hAnsi="Times New Roman" w:cs="Times New Roman"/>
          <w:sz w:val="18"/>
          <w:szCs w:val="18"/>
        </w:rPr>
        <w:t xml:space="preserve"> посоветовала участникам мероприятия всегда быть бдительными: «Мошенники идут в ногу со временем, и готовы на всё, чтобы оставить честных граждан ни с чем, ради своей наживы. Наша задача – быть настороже, помнить, что банковские работники не звонят первыми и им не нужны персональные данные. Наша обязанность, как взрослых, быть примером для подрастающего поколения. И, гуляя по улицам с детьми и внуками, мы должны строго соблюдать Правила дорожного движения – так мы сбережём здоровье и жизни будущего поколения».</w:t>
      </w:r>
    </w:p>
    <w:p w:rsidR="00CE317E" w:rsidRPr="00CE317E" w:rsidRDefault="00CE317E" w:rsidP="00CE31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CE317E">
        <w:rPr>
          <w:rFonts w:ascii="Times New Roman" w:hAnsi="Times New Roman" w:cs="Times New Roman"/>
          <w:sz w:val="18"/>
          <w:szCs w:val="18"/>
        </w:rPr>
        <w:t xml:space="preserve">Полицейские рекомендовали обо всех фактах мошеннических действий сообщать в полицию, ответили на все интересующие граждан вопросы, раздали им тематические листовки «Осторожно, мошенники» и </w:t>
      </w:r>
      <w:proofErr w:type="spellStart"/>
      <w:r w:rsidRPr="00CE317E">
        <w:rPr>
          <w:rFonts w:ascii="Times New Roman" w:hAnsi="Times New Roman" w:cs="Times New Roman"/>
          <w:sz w:val="18"/>
          <w:szCs w:val="18"/>
        </w:rPr>
        <w:t>световозвращающие</w:t>
      </w:r>
      <w:proofErr w:type="spellEnd"/>
      <w:r w:rsidRPr="00CE317E">
        <w:rPr>
          <w:rFonts w:ascii="Times New Roman" w:hAnsi="Times New Roman" w:cs="Times New Roman"/>
          <w:sz w:val="18"/>
          <w:szCs w:val="18"/>
        </w:rPr>
        <w:t xml:space="preserve"> элементы, которые можно прикрепить на одежду.</w:t>
      </w:r>
    </w:p>
    <w:p w:rsidR="00CE317E" w:rsidRDefault="00483AE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6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8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A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8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A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62000" cy="762000"/>
            <wp:effectExtent l="19050" t="0" r="0" b="0"/>
            <wp:docPr id="8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8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Pr="00FC4A83" w:rsidRDefault="00FC4A83" w:rsidP="00FC4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Госавтоинспекция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Самарскои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shd w:val="clear" w:color="auto" w:fill="FFFFFF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области напоминает, что </w:t>
      </w:r>
      <w:proofErr w:type="gramStart"/>
      <w:r w:rsidRPr="00FC4A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согласно пункта</w:t>
      </w:r>
      <w:proofErr w:type="gramEnd"/>
    </w:p>
    <w:p w:rsidR="00FC4A83" w:rsidRPr="00FC4A83" w:rsidRDefault="00FC4A83" w:rsidP="00FC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22.9 Правил дорожного движения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 «Перевозка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возрасте младше 7 лет в легковом автомобиле и кабине грузового автомобиля,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конструкциеи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предусмотрены ремни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безопасности</w:t>
      </w:r>
      <w:proofErr w:type="gram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,д</w:t>
      </w:r>
      <w:proofErr w:type="gram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олжна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осуществляться с использованием детских удерживающих систем (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соответствующих весу и росту ребенка.</w:t>
      </w:r>
    </w:p>
    <w:p w:rsidR="00FC4A83" w:rsidRPr="00FC4A83" w:rsidRDefault="00FC4A83" w:rsidP="00FC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Перевозка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возрасте от 7 до 11 лет (включительно) в легковом автомобиле и кабине грузового автомобиля,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конструкциеи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</w:t>
      </w:r>
    </w:p>
    <w:p w:rsidR="00FC4A83" w:rsidRPr="00FC4A83" w:rsidRDefault="00FC4A83" w:rsidP="00FC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предусмотрены ремни безопасности, должна осуществляться с использованием детских удерживающих систем (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соответствующих весу и росту ребенка, или с использованием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ремнеи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безопасности, а на переднем сиденье легкового автомобиля – только с использованием детских удерживающих систем (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соответствующих весу и росту ребенка».</w:t>
      </w:r>
    </w:p>
    <w:p w:rsidR="00FC4A83" w:rsidRPr="00FC4A83" w:rsidRDefault="00FC4A83" w:rsidP="00FC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Стоит отметить, что ДУУ является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важнеи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шим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условием для обеспечения безопасности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детеи</w:t>
      </w:r>
      <w:proofErr w:type="gramStart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пассажиров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снижения риска получения</w:t>
      </w:r>
    </w:p>
    <w:p w:rsidR="00FC4A83" w:rsidRPr="00FC4A83" w:rsidRDefault="00FC4A83" w:rsidP="00FC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травм, в том числе не совместимых с жизнью, в случае дорожно-транспортного происшествия.</w:t>
      </w:r>
    </w:p>
    <w:p w:rsidR="00FC4A83" w:rsidRPr="00FC4A83" w:rsidRDefault="00FC4A83" w:rsidP="00FC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сожалению, в обращении на территории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 присутствует ряд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предлагающихся в качестве альтернативы детских удерживающих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таких как «корректоры лямок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ремнеи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безопасности», «направляющие лямки», «адаптеры», «треугольники» и т.д</w:t>
      </w:r>
      <w:proofErr w:type="gram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основании результатов многочисленных испытании</w:t>
      </w:r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«направляющая лямка» не обеспечивает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требуемыи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уровень безопасности</w:t>
      </w:r>
    </w:p>
    <w:p w:rsidR="00FC4A83" w:rsidRPr="00FC4A83" w:rsidRDefault="00FC4A83" w:rsidP="00FC4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ребенка, поскольку при их использовании происходит сильная перегрузка органов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брюшнои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полости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пояснои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лямкои</w:t>
      </w:r>
      <w:proofErr w:type="spellEnd"/>
      <w:r w:rsidRPr="00FC4A83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ремня безопасности, что может привести к </w:t>
      </w:r>
      <w:proofErr w:type="gram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серьезному</w:t>
      </w:r>
      <w:proofErr w:type="gram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травмированию</w:t>
      </w:r>
      <w:proofErr w:type="spellEnd"/>
      <w:r w:rsidRPr="00FC4A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внутренних органов.</w:t>
      </w:r>
    </w:p>
    <w:p w:rsidR="00FC4A83" w:rsidRPr="00FC4A83" w:rsidRDefault="00FC4A83" w:rsidP="00FC4A8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FC4A83" w:rsidRPr="00FC4A83" w:rsidRDefault="00FC4A83" w:rsidP="00FC4A8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FC4A83" w:rsidRPr="00FC4A83" w:rsidRDefault="00FC4A83" w:rsidP="00FC4A8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FC4A8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Так, в правила ЕЭК ООН № 44-04 было внесено дополнение 11, вступившее в силу в феврале 2017 года, которое указывает на то, что «направляющаяся лямка рассматривается как </w:t>
      </w:r>
      <w:proofErr w:type="spellStart"/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составнои</w:t>
      </w:r>
      <w:proofErr w:type="spellEnd"/>
      <w:r w:rsidRPr="00FC4A83">
        <w:rPr>
          <w:rFonts w:ascii="Cambria Math" w:hAnsi="Cambria Math" w:cs="Cambria Math"/>
          <w:color w:val="000000"/>
          <w:sz w:val="18"/>
          <w:szCs w:val="18"/>
          <w:shd w:val="clear" w:color="auto" w:fill="FFFFFF"/>
        </w:rPr>
        <w:t>̆</w:t>
      </w:r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элемент </w:t>
      </w:r>
      <w:proofErr w:type="spellStart"/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детскои</w:t>
      </w:r>
      <w:proofErr w:type="spellEnd"/>
      <w:r w:rsidRPr="00FC4A83">
        <w:rPr>
          <w:rFonts w:ascii="Cambria Math" w:hAnsi="Cambria Math" w:cs="Cambria Math"/>
          <w:color w:val="000000"/>
          <w:sz w:val="18"/>
          <w:szCs w:val="18"/>
          <w:shd w:val="clear" w:color="auto" w:fill="FFFFFF"/>
        </w:rPr>
        <w:t>̆</w:t>
      </w:r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>удерживающеи</w:t>
      </w:r>
      <w:proofErr w:type="spellEnd"/>
      <w:r w:rsidRPr="00FC4A83">
        <w:rPr>
          <w:rFonts w:ascii="Cambria Math" w:hAnsi="Cambria Math" w:cs="Cambria Math"/>
          <w:color w:val="000000"/>
          <w:sz w:val="18"/>
          <w:szCs w:val="18"/>
          <w:shd w:val="clear" w:color="auto" w:fill="FFFFFF"/>
        </w:rPr>
        <w:t>̆</w:t>
      </w:r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системы и не может отдельно официально утверждаться в качестве </w:t>
      </w:r>
      <w:proofErr w:type="spellStart"/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детскои</w:t>
      </w:r>
      <w:proofErr w:type="spellEnd"/>
      <w:r w:rsidRPr="00FC4A83">
        <w:rPr>
          <w:rFonts w:ascii="Cambria Math" w:hAnsi="Cambria Math" w:cs="Cambria Math"/>
          <w:color w:val="000000"/>
          <w:sz w:val="18"/>
          <w:szCs w:val="18"/>
          <w:shd w:val="clear" w:color="auto" w:fill="FFFFFF"/>
        </w:rPr>
        <w:t>̆</w:t>
      </w:r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>удерживающеи</w:t>
      </w:r>
      <w:proofErr w:type="spellEnd"/>
      <w:r w:rsidRPr="00FC4A83">
        <w:rPr>
          <w:rFonts w:ascii="Cambria Math" w:hAnsi="Cambria Math" w:cs="Cambria Math"/>
          <w:color w:val="000000"/>
          <w:sz w:val="18"/>
          <w:szCs w:val="18"/>
          <w:shd w:val="clear" w:color="auto" w:fill="FFFFFF"/>
        </w:rPr>
        <w:t>̆</w:t>
      </w:r>
      <w:r w:rsidRPr="00FC4A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системы в соответствии с настоящими Правилами». Это исключает возможность сертификации, а также легального выпуска в обращение и обращение суррогатов ДУУ.</w:t>
      </w:r>
    </w:p>
    <w:p w:rsidR="00FC4A83" w:rsidRDefault="00FC4A83" w:rsidP="00FC4A83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762000" cy="498466"/>
            <wp:effectExtent l="19050" t="0" r="0" b="0"/>
            <wp:docPr id="11" name="Рисунок 1" descr="C:\Documents and Settings\СП Старый Аманак\Мои документы\Мои рисунки\FullSizeRender-25-11-20-0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FullSizeRender-25-11-20-04-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83" w:rsidRPr="00FC4A83" w:rsidRDefault="00FC4A83" w:rsidP="00FC4A8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C4A83" w:rsidRDefault="00FC4A83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Default="00620F2D" w:rsidP="00CE317E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0F2D" w:rsidRPr="00620F2D" w:rsidRDefault="00620F2D" w:rsidP="00620F2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20F2D">
        <w:rPr>
          <w:rFonts w:ascii="Times New Roman" w:hAnsi="Times New Roman" w:cs="Times New Roman"/>
          <w:bCs/>
          <w:sz w:val="18"/>
          <w:szCs w:val="18"/>
        </w:rPr>
        <w:t xml:space="preserve">Правила безопасности людей на льду </w:t>
      </w:r>
    </w:p>
    <w:p w:rsidR="00620F2D" w:rsidRPr="00620F2D" w:rsidRDefault="00620F2D" w:rsidP="00620F2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bCs/>
          <w:sz w:val="18"/>
          <w:szCs w:val="18"/>
        </w:rPr>
        <w:t>в осенне-зимний период</w:t>
      </w:r>
    </w:p>
    <w:p w:rsidR="00620F2D" w:rsidRPr="00620F2D" w:rsidRDefault="00620F2D" w:rsidP="00620F2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20F2D">
        <w:rPr>
          <w:rFonts w:ascii="Times New Roman" w:hAnsi="Times New Roman" w:cs="Times New Roman"/>
          <w:bCs/>
          <w:sz w:val="18"/>
          <w:szCs w:val="18"/>
        </w:rPr>
        <w:t>«Тонкий лед»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Ежегодно в осенне-зимний период на водных объектах гибнут люди, в том числе и дети. 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Осенний </w:t>
      </w:r>
      <w:r w:rsidRPr="00620F2D">
        <w:rPr>
          <w:rFonts w:ascii="Times New Roman" w:hAnsi="Times New Roman" w:cs="Times New Roman"/>
          <w:bCs/>
          <w:sz w:val="18"/>
          <w:szCs w:val="18"/>
        </w:rPr>
        <w:t xml:space="preserve">лед в период с ноября по декабрь, </w:t>
      </w:r>
      <w:r w:rsidRPr="00620F2D">
        <w:rPr>
          <w:rFonts w:ascii="Times New Roman" w:hAnsi="Times New Roman" w:cs="Times New Roman"/>
          <w:sz w:val="18"/>
          <w:szCs w:val="18"/>
        </w:rPr>
        <w:t>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620F2D">
        <w:rPr>
          <w:rFonts w:ascii="Times New Roman" w:hAnsi="Times New Roman" w:cs="Times New Roman"/>
          <w:bCs/>
          <w:iCs/>
          <w:sz w:val="18"/>
          <w:szCs w:val="18"/>
        </w:rPr>
        <w:t>Чтобы избежать опасности, запомните: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0F2D" w:rsidRPr="00620F2D" w:rsidRDefault="00620F2D" w:rsidP="0062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Осенний лед становится прочным только после того, как установятся непрерывные морозные дни.</w:t>
      </w:r>
    </w:p>
    <w:p w:rsidR="00620F2D" w:rsidRPr="00620F2D" w:rsidRDefault="00620F2D" w:rsidP="0062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Безопасным для человека считается лед толщиной не менее 7 см.</w:t>
      </w:r>
    </w:p>
    <w:p w:rsidR="00620F2D" w:rsidRPr="00620F2D" w:rsidRDefault="00620F2D" w:rsidP="0062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Безопасный лед имеет зеленоватый или синеватый оттенок.</w:t>
      </w:r>
    </w:p>
    <w:p w:rsidR="00620F2D" w:rsidRPr="00620F2D" w:rsidRDefault="00620F2D" w:rsidP="0062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620F2D" w:rsidRPr="00620F2D" w:rsidRDefault="00620F2D" w:rsidP="0062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620F2D" w:rsidRPr="00620F2D" w:rsidRDefault="00620F2D" w:rsidP="00620F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Крайне опасен лед под снегом и сугробами, а также у берега.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620F2D">
        <w:rPr>
          <w:rFonts w:ascii="Times New Roman" w:hAnsi="Times New Roman" w:cs="Times New Roman"/>
          <w:bCs/>
          <w:iCs/>
          <w:sz w:val="18"/>
          <w:szCs w:val="18"/>
        </w:rPr>
        <w:t>Если случилась беда: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bCs/>
          <w:iCs/>
          <w:sz w:val="18"/>
          <w:szCs w:val="18"/>
        </w:rPr>
        <w:t>Что делать, если Вы провалились и оказались в холодной воде:</w:t>
      </w:r>
    </w:p>
    <w:p w:rsidR="00620F2D" w:rsidRPr="00620F2D" w:rsidRDefault="00620F2D" w:rsidP="0062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Не паникуйте, не делайте резких движений. Дышите как можно глубже и медленнее.</w:t>
      </w:r>
    </w:p>
    <w:p w:rsidR="00620F2D" w:rsidRPr="00620F2D" w:rsidRDefault="00620F2D" w:rsidP="0062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620F2D" w:rsidRPr="00620F2D" w:rsidRDefault="00620F2D" w:rsidP="0062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Попытайтесь осторожно налечь грудью на край льда и забросить одну, а потом и другую ноги на лед.</w:t>
      </w:r>
    </w:p>
    <w:p w:rsidR="00620F2D" w:rsidRPr="00620F2D" w:rsidRDefault="00620F2D" w:rsidP="00620F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F2D">
        <w:rPr>
          <w:rFonts w:ascii="Times New Roman" w:hAnsi="Times New Roman" w:cs="Times New Roman"/>
          <w:sz w:val="18"/>
          <w:szCs w:val="18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620F2D" w:rsidRPr="00620F2D" w:rsidRDefault="00620F2D" w:rsidP="00620F2D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620F2D">
        <w:rPr>
          <w:rFonts w:ascii="Times New Roman" w:hAnsi="Times New Roman" w:cs="Times New Roman"/>
          <w:bCs/>
          <w:iCs/>
          <w:sz w:val="18"/>
          <w:szCs w:val="18"/>
        </w:rPr>
        <w:t>В любом случае при возникновении чрезвычайной ситуации необходимо срочно сообщить по единому номеру экстренных служб «112».</w:t>
      </w:r>
    </w:p>
    <w:p w:rsidR="00620F2D" w:rsidRPr="00620F2D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620F2D" w:rsidRPr="00620F2D" w:rsidRDefault="00620F2D" w:rsidP="00620F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620F2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620F2D" w:rsidRPr="00D97FD9" w:rsidRDefault="00620F2D" w:rsidP="00620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27A" w:rsidRDefault="00514624" w:rsidP="00CE317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885825" cy="711318"/>
            <wp:effectExtent l="19050" t="0" r="9525" b="0"/>
            <wp:docPr id="9" name="Рисунок 1" descr="C:\Documents and Settings\СП Старый Аманак\Мои документы\Мои рисунки\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256"/>
        <w:tblW w:w="10170" w:type="dxa"/>
        <w:tblLayout w:type="fixed"/>
        <w:tblLook w:val="00A0"/>
      </w:tblPr>
      <w:tblGrid>
        <w:gridCol w:w="10170"/>
      </w:tblGrid>
      <w:tr w:rsidR="006F604B" w:rsidRPr="005810EC" w:rsidTr="006F604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4B" w:rsidRPr="005810EC" w:rsidRDefault="006F604B" w:rsidP="006F604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6F604B" w:rsidRPr="005810EC" w:rsidRDefault="006F604B" w:rsidP="006F604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6F604B" w:rsidRPr="005810EC" w:rsidTr="006F604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4B" w:rsidRPr="005810EC" w:rsidRDefault="006F604B" w:rsidP="006F604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6F604B" w:rsidRPr="005810EC" w:rsidRDefault="006F604B" w:rsidP="006F604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6F604B" w:rsidRPr="005810EC" w:rsidRDefault="006F604B" w:rsidP="006F604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6F604B" w:rsidRPr="005810EC" w:rsidRDefault="006F604B" w:rsidP="006F604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620F2D" w:rsidRDefault="00620F2D" w:rsidP="00CE317E">
      <w:pPr>
        <w:spacing w:after="0"/>
      </w:pPr>
    </w:p>
    <w:p w:rsidR="00620F2D" w:rsidRDefault="00620F2D" w:rsidP="00CE317E">
      <w:pPr>
        <w:spacing w:after="0"/>
      </w:pPr>
    </w:p>
    <w:sectPr w:rsidR="00620F2D" w:rsidSect="00F104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7CA"/>
    <w:multiLevelType w:val="multilevel"/>
    <w:tmpl w:val="4E32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52938"/>
    <w:multiLevelType w:val="multilevel"/>
    <w:tmpl w:val="073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FD"/>
    <w:rsid w:val="00165826"/>
    <w:rsid w:val="00391ABD"/>
    <w:rsid w:val="00483AE3"/>
    <w:rsid w:val="00514624"/>
    <w:rsid w:val="00620F2D"/>
    <w:rsid w:val="006F604B"/>
    <w:rsid w:val="008B2DD5"/>
    <w:rsid w:val="00A3320E"/>
    <w:rsid w:val="00B83E2D"/>
    <w:rsid w:val="00BD4B2C"/>
    <w:rsid w:val="00C90268"/>
    <w:rsid w:val="00CD1BE8"/>
    <w:rsid w:val="00CE317E"/>
    <w:rsid w:val="00D049C2"/>
    <w:rsid w:val="00D3627A"/>
    <w:rsid w:val="00ED7BC3"/>
    <w:rsid w:val="00F104FD"/>
    <w:rsid w:val="00FC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04F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F1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4FD"/>
  </w:style>
  <w:style w:type="character" w:customStyle="1" w:styleId="js-extracted-address">
    <w:name w:val="js-extracted-address"/>
    <w:basedOn w:val="a0"/>
    <w:rsid w:val="00F104FD"/>
  </w:style>
  <w:style w:type="character" w:customStyle="1" w:styleId="mail-message-map-nobreak">
    <w:name w:val="mail-message-map-nobreak"/>
    <w:basedOn w:val="a0"/>
    <w:rsid w:val="00F104FD"/>
  </w:style>
  <w:style w:type="character" w:customStyle="1" w:styleId="wmi-callto">
    <w:name w:val="wmi-callto"/>
    <w:basedOn w:val="a0"/>
    <w:rsid w:val="00F104FD"/>
  </w:style>
  <w:style w:type="paragraph" w:styleId="a5">
    <w:name w:val="Balloon Text"/>
    <w:basedOn w:val="a"/>
    <w:link w:val="a6"/>
    <w:uiPriority w:val="99"/>
    <w:semiHidden/>
    <w:unhideWhenUsed/>
    <w:rsid w:val="00F1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9A8EB-FB30-472F-B6D4-F9B55500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dcterms:created xsi:type="dcterms:W3CDTF">2020-11-24T04:37:00Z</dcterms:created>
  <dcterms:modified xsi:type="dcterms:W3CDTF">2020-12-11T06:39:00Z</dcterms:modified>
</cp:coreProperties>
</file>