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72" w:rsidRDefault="00BF3772" w:rsidP="00BF3772">
      <w:pPr>
        <w:pStyle w:val="Style4"/>
        <w:spacing w:before="24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BF3772" w:rsidRDefault="00BF3772" w:rsidP="00BF3772">
      <w:pPr>
        <w:pStyle w:val="Style4"/>
        <w:spacing w:before="24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публичных слушаний в селе </w:t>
      </w:r>
      <w:proofErr w:type="gramStart"/>
      <w:r>
        <w:rPr>
          <w:b/>
          <w:bCs/>
          <w:sz w:val="28"/>
          <w:szCs w:val="28"/>
        </w:rPr>
        <w:t>Старый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Аманак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Похвистневский</w:t>
      </w:r>
      <w:proofErr w:type="spellEnd"/>
      <w:r>
        <w:rPr>
          <w:b/>
          <w:bCs/>
          <w:sz w:val="28"/>
          <w:szCs w:val="28"/>
        </w:rPr>
        <w:t xml:space="preserve"> Самарской области по проекту о внесении изменений           в Правила землепользования и застройки сельского поселения Старый </w:t>
      </w:r>
      <w:proofErr w:type="spellStart"/>
      <w:r>
        <w:rPr>
          <w:b/>
          <w:bCs/>
          <w:sz w:val="28"/>
          <w:szCs w:val="28"/>
        </w:rPr>
        <w:t>Аманак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Похвистневский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F3772" w:rsidRDefault="00BF3772" w:rsidP="00BF3772">
      <w:pPr>
        <w:pStyle w:val="Style4"/>
        <w:spacing w:before="24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BF3772" w:rsidRDefault="00BF3772" w:rsidP="00BF3772">
      <w:pPr>
        <w:pStyle w:val="Style4"/>
        <w:spacing w:before="24" w:line="240" w:lineRule="auto"/>
        <w:jc w:val="center"/>
        <w:rPr>
          <w:sz w:val="28"/>
          <w:szCs w:val="28"/>
        </w:rPr>
      </w:pPr>
    </w:p>
    <w:p w:rsidR="00BF3772" w:rsidRDefault="00BF3772" w:rsidP="00BF3772">
      <w:pPr>
        <w:pStyle w:val="Style4"/>
        <w:spacing w:before="24" w:line="240" w:lineRule="auto"/>
        <w:rPr>
          <w:sz w:val="28"/>
          <w:szCs w:val="28"/>
        </w:rPr>
      </w:pPr>
      <w:r>
        <w:rPr>
          <w:sz w:val="28"/>
          <w:szCs w:val="28"/>
        </w:rPr>
        <w:t>20 сентября 2018 года</w:t>
      </w:r>
    </w:p>
    <w:p w:rsidR="00BF3772" w:rsidRDefault="00BF3772" w:rsidP="00BF3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772" w:rsidRDefault="00BF3772" w:rsidP="00BF377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>
        <w:rPr>
          <w:rFonts w:ascii="Times New Roman" w:hAnsi="Times New Roman" w:cs="Times New Roman"/>
          <w:bCs/>
          <w:sz w:val="28"/>
          <w:szCs w:val="28"/>
        </w:rPr>
        <w:t>с 23 июля 2018 года                                       по   20 сентября 2018 года.</w:t>
      </w:r>
    </w:p>
    <w:p w:rsidR="00BF3772" w:rsidRDefault="00BF3772" w:rsidP="00BF3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– 446472,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д.37а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F3772" w:rsidRDefault="00BF3772" w:rsidP="00BF3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Дата_и_нормер_МПА_о_проведении_ПС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20.09. 2018 года №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75 «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Наименование_МПА_о_проведении_ПС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О проведении публичных слушаний по вопросу о внесении изменений в Правила землепользования и застройки  сельского поселения Старый Аманак муниципального района Похвистневский Самарской области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», опубликованное 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Дата_и_номер_газеты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 xml:space="preserve">23 июля 2018 года №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134D9">
        <w:rPr>
          <w:rFonts w:ascii="Times New Roman" w:hAnsi="Times New Roman" w:cs="Times New Roman"/>
          <w:sz w:val="28"/>
          <w:szCs w:val="28"/>
        </w:rPr>
        <w:t>51(262).</w:t>
      </w:r>
      <w:proofErr w:type="gramEnd"/>
    </w:p>
    <w:p w:rsidR="00BF3772" w:rsidRDefault="00BF3772" w:rsidP="00BF377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Вопрос, вынесенный  на публичные слушания -  проект изменений в Правила землепользования и застройки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MERGEFIELD статус_поселения_в_род_падеже </w:instrTex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Старый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MERGEFIELD муниципальный_район </w:instrTex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Похвистневский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(далее также – проект изменений в Правила землепользования и застройки)</w:t>
      </w:r>
    </w:p>
    <w:p w:rsidR="00BF3772" w:rsidRDefault="00BF3772" w:rsidP="00BF3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 Проекту изменений  в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землепользованияи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застройки проведены:</w:t>
      </w:r>
    </w:p>
    <w:p w:rsidR="00BF3772" w:rsidRDefault="00BF3772" w:rsidP="00BF3772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селе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Старый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Аманак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–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10.08.2018 </w:t>
      </w:r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г. в 1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6</w:t>
      </w:r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.00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proofErr w:type="gramStart"/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час.</w:t>
      </w:r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,</w:t>
      </w:r>
      <w:proofErr w:type="gram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адресу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Самарская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область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Похвистневский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район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село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Старый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Аманак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ул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.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Центральная,37а;</w:t>
      </w:r>
    </w:p>
    <w:p w:rsidR="00BF3772" w:rsidRDefault="00BF3772" w:rsidP="00BF3772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селе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Новый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Аманак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–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11.08.2018</w:t>
      </w:r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г. в 1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6</w:t>
      </w:r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.00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proofErr w:type="gramStart"/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час.</w:t>
      </w:r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,</w:t>
      </w:r>
      <w:proofErr w:type="gram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адресу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Самарская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область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Похвистневский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район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село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Новый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Аманак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ул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.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Центральная</w:t>
      </w:r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72;</w:t>
      </w:r>
    </w:p>
    <w:p w:rsidR="00BF3772" w:rsidRDefault="00BF3772" w:rsidP="00BF3772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селе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Старомансуркино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–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12.08.2018 </w:t>
      </w:r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г. в 1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6</w:t>
      </w:r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.00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proofErr w:type="gramStart"/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час.</w:t>
      </w:r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,</w:t>
      </w:r>
      <w:proofErr w:type="gram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адресу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Самарская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область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Похвистневский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район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село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Старомансуркино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ул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.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Центральная</w:t>
      </w:r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21;</w:t>
      </w:r>
    </w:p>
    <w:p w:rsidR="00BF3772" w:rsidRDefault="00BF3772" w:rsidP="00BF3772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в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п.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Сапожниковский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–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13.08.2018</w:t>
      </w:r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г. в 1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3</w:t>
      </w:r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.00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proofErr w:type="gramStart"/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час.</w:t>
      </w:r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,</w:t>
      </w:r>
      <w:proofErr w:type="gram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адресу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Самарская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область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Похвистневский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район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село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Сапожниковский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ул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Дачная</w:t>
      </w:r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21;</w:t>
      </w:r>
    </w:p>
    <w:p w:rsidR="00BF3772" w:rsidRDefault="00BF3772" w:rsidP="00BF3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Мнения, предложения и замечания по проекту изменений в Правила землепользования и застройки внесли в протокол публичных слушаний                                    7 человек.</w:t>
      </w:r>
    </w:p>
    <w:p w:rsidR="00BF3772" w:rsidRDefault="00BF3772" w:rsidP="00BF3772">
      <w:pPr>
        <w:pStyle w:val="Style4"/>
        <w:spacing w:before="2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и иными заинтересованными лицами, по п</w:t>
      </w:r>
      <w:r>
        <w:rPr>
          <w:color w:val="000000" w:themeColor="text1"/>
          <w:sz w:val="28"/>
          <w:szCs w:val="28"/>
        </w:rPr>
        <w:t xml:space="preserve">роекту </w:t>
      </w:r>
      <w:r>
        <w:rPr>
          <w:sz w:val="28"/>
          <w:szCs w:val="28"/>
        </w:rPr>
        <w:t>изменений в  Правила землепользования    и застройки:</w:t>
      </w:r>
    </w:p>
    <w:p w:rsidR="00BF3772" w:rsidRDefault="00BF3772" w:rsidP="00BF3772">
      <w:pPr>
        <w:pStyle w:val="Style4"/>
        <w:spacing w:before="24" w:line="276" w:lineRule="auto"/>
        <w:rPr>
          <w:sz w:val="28"/>
          <w:szCs w:val="28"/>
        </w:rPr>
      </w:pPr>
      <w:r>
        <w:rPr>
          <w:sz w:val="28"/>
          <w:szCs w:val="28"/>
        </w:rPr>
        <w:t>7.1. Мнения о целесообразности принятия проекта изменений   в Правила землепользования и застройки в редакции, вынесенного на публичные слушания, и другие мнения, содержащие положительную оценку по вопросу публичных слушаний, высказали 3 человека.</w:t>
      </w:r>
    </w:p>
    <w:p w:rsidR="00BF3772" w:rsidRDefault="00BF3772" w:rsidP="00BF3772">
      <w:pPr>
        <w:pStyle w:val="Style4"/>
        <w:spacing w:before="24" w:line="276" w:lineRule="auto"/>
        <w:rPr>
          <w:sz w:val="28"/>
          <w:szCs w:val="28"/>
        </w:rPr>
      </w:pPr>
      <w:r>
        <w:rPr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BF3772" w:rsidRDefault="00BF3772" w:rsidP="00BF3772">
      <w:pPr>
        <w:pStyle w:val="Style4"/>
        <w:spacing w:before="24" w:line="276" w:lineRule="auto"/>
        <w:rPr>
          <w:sz w:val="28"/>
          <w:szCs w:val="28"/>
        </w:rPr>
      </w:pPr>
      <w:r>
        <w:rPr>
          <w:sz w:val="28"/>
          <w:szCs w:val="28"/>
        </w:rPr>
        <w:t>7.3. Замечания и предложения по Проекту изменений в Правила землепользования и застройки:</w:t>
      </w:r>
    </w:p>
    <w:p w:rsidR="00BF3772" w:rsidRDefault="00BF3772" w:rsidP="00BF3772">
      <w:pPr>
        <w:pStyle w:val="Style4"/>
        <w:widowControl/>
        <w:spacing w:before="24" w:line="276" w:lineRule="auto"/>
        <w:ind w:firstLine="441"/>
        <w:rPr>
          <w:sz w:val="28"/>
          <w:szCs w:val="28"/>
        </w:rPr>
      </w:pPr>
      <w:r>
        <w:rPr>
          <w:sz w:val="28"/>
          <w:szCs w:val="28"/>
        </w:rPr>
        <w:t xml:space="preserve">     Предлагаю внести  изменения, вынесенные на публичные слушания.</w:t>
      </w:r>
    </w:p>
    <w:p w:rsidR="00BF3772" w:rsidRDefault="00BF3772" w:rsidP="00BF3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                              в редакции, вынесенной на публичные слушания, с учетом предложений, указанных в пункте 7.3 настоящего заключения.</w:t>
      </w:r>
    </w:p>
    <w:p w:rsidR="00BF3772" w:rsidRDefault="00BF3772" w:rsidP="00BF3772">
      <w:pPr>
        <w:pStyle w:val="Style4"/>
        <w:spacing w:before="24" w:line="276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34"/>
        <w:gridCol w:w="4843"/>
      </w:tblGrid>
      <w:tr w:rsidR="00BF3772" w:rsidTr="00CA60C3">
        <w:tc>
          <w:tcPr>
            <w:tcW w:w="5040" w:type="dxa"/>
            <w:hideMark/>
          </w:tcPr>
          <w:p w:rsidR="00BF3772" w:rsidRDefault="00BF3772" w:rsidP="00CA60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  <w:p w:rsidR="00BF3772" w:rsidRDefault="00BF3772" w:rsidP="00CA60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Глава сельского поселения </w:t>
            </w:r>
          </w:p>
          <w:p w:rsidR="00BF3772" w:rsidRDefault="00BF3772" w:rsidP="00CA60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Старый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5040" w:type="dxa"/>
          </w:tcPr>
          <w:p w:rsidR="00BF3772" w:rsidRDefault="00BF3772" w:rsidP="00CA60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F3772" w:rsidRDefault="00BF3772" w:rsidP="00CA60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В.П.Фадеев</w:t>
            </w:r>
          </w:p>
          <w:p w:rsidR="00BF3772" w:rsidRDefault="00BF3772" w:rsidP="00CA60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3772" w:rsidRDefault="00BF3772" w:rsidP="00CA60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3772" w:rsidRDefault="00BF3772" w:rsidP="00CA60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3772" w:rsidRDefault="00BF3772" w:rsidP="00CA60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</w:t>
            </w:r>
          </w:p>
        </w:tc>
      </w:tr>
    </w:tbl>
    <w:p w:rsidR="00BF3772" w:rsidRDefault="00BF3772" w:rsidP="00BF3772">
      <w:pPr>
        <w:rPr>
          <w:rFonts w:ascii="Times New Roman" w:hAnsi="Times New Roman" w:cs="Times New Roman"/>
        </w:rPr>
      </w:pPr>
    </w:p>
    <w:p w:rsidR="00BF3772" w:rsidRDefault="00BF3772" w:rsidP="00BF3772">
      <w:pPr>
        <w:rPr>
          <w:rFonts w:ascii="Times New Roman" w:hAnsi="Times New Roman" w:cs="Times New Roman"/>
        </w:rPr>
      </w:pPr>
    </w:p>
    <w:p w:rsidR="00BF3772" w:rsidRDefault="00BF3772" w:rsidP="00BF377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33DD" w:rsidRDefault="002F33DD"/>
    <w:sectPr w:rsidR="002F33DD" w:rsidSect="002F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3772"/>
    <w:rsid w:val="002F33DD"/>
    <w:rsid w:val="00B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F3772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F3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Company>Администрация Старый Аманак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2018-10-20T16:39:00Z</dcterms:created>
  <dcterms:modified xsi:type="dcterms:W3CDTF">2018-10-20T16:39:00Z</dcterms:modified>
</cp:coreProperties>
</file>